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0E5CD9" w:rsidRDefault="00502814"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0E5CD9" w:rsidRDefault="005C4CD2"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themeColor="background1"/>
                <w:sz w:val="20"/>
                <w:szCs w:val="20"/>
                <w:lang w:eastAsia="en-AU"/>
              </w:rPr>
              <w:t xml:space="preserve">Unit </w:t>
            </w:r>
            <w:r w:rsidR="00CE0F85" w:rsidRPr="000E5CD9">
              <w:rPr>
                <w:rFonts w:asciiTheme="minorHAnsi" w:eastAsia="Times New Roman" w:hAnsiTheme="minorHAnsi" w:cstheme="minorHAnsi"/>
                <w:b/>
                <w:bCs/>
                <w:color w:val="FFFFFF" w:themeColor="background1"/>
                <w:sz w:val="20"/>
                <w:szCs w:val="20"/>
                <w:lang w:eastAsia="en-AU"/>
              </w:rPr>
              <w:t>Number</w:t>
            </w:r>
            <w:r w:rsidR="00DE6B8F" w:rsidRPr="000E5CD9">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0E5CD9"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0E5CD9" w:rsidRDefault="005C4CD2"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themeColor="background1"/>
                <w:sz w:val="20"/>
                <w:szCs w:val="20"/>
                <w:lang w:eastAsia="en-AU"/>
              </w:rPr>
              <w:t xml:space="preserve">Unit </w:t>
            </w:r>
            <w:r w:rsidR="00CE0F85" w:rsidRPr="000E5CD9">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0E5CD9" w:rsidRDefault="00F72BD1"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49CB9E3A" w:rsidR="00DE6B8F" w:rsidRPr="000E5CD9" w:rsidRDefault="00F72BD1"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 xml:space="preserve">MO Level </w:t>
            </w:r>
            <w:r w:rsidR="00127445" w:rsidRPr="000E5CD9">
              <w:rPr>
                <w:rFonts w:asciiTheme="minorHAnsi" w:eastAsia="Times New Roman" w:hAnsiTheme="minorHAnsi" w:cstheme="minorHAnsi"/>
                <w:bCs/>
                <w:color w:val="515151"/>
                <w:sz w:val="20"/>
                <w:szCs w:val="20"/>
                <w:lang w:eastAsia="en-AU"/>
              </w:rPr>
              <w:t>2</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0E5CD9" w:rsidRDefault="00063FE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themeColor="background1"/>
                <w:sz w:val="20"/>
                <w:szCs w:val="20"/>
                <w:lang w:eastAsia="en-AU"/>
              </w:rPr>
              <w:t>Pos</w:t>
            </w:r>
            <w:r w:rsidR="4F6C23C7" w:rsidRPr="000E5CD9">
              <w:rPr>
                <w:rFonts w:asciiTheme="minorHAnsi" w:eastAsia="Times New Roman" w:hAnsiTheme="minorHAnsi" w:cstheme="minorHAnsi"/>
                <w:b/>
                <w:bCs/>
                <w:color w:val="FFFFFF" w:themeColor="background1"/>
                <w:sz w:val="20"/>
                <w:szCs w:val="20"/>
                <w:lang w:eastAsia="en-AU"/>
              </w:rPr>
              <w:t>ition</w:t>
            </w:r>
            <w:r w:rsidRPr="000E5CD9">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0E5CD9"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28547E88" w:rsidR="00576779" w:rsidRPr="000E5CD9" w:rsidRDefault="00B334B6"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Project Support Officer</w:t>
            </w:r>
            <w:r w:rsidR="00373845" w:rsidRPr="000E5CD9">
              <w:rPr>
                <w:rFonts w:asciiTheme="minorHAnsi" w:eastAsia="Times New Roman" w:hAnsiTheme="minorHAnsi" w:cstheme="minorHAnsi"/>
                <w:bCs/>
                <w:color w:val="515151"/>
                <w:sz w:val="20"/>
                <w:szCs w:val="20"/>
                <w:lang w:eastAsia="en-AU"/>
              </w:rPr>
              <w:t xml:space="preserve"> - Processing</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themeColor="background1"/>
                <w:sz w:val="20"/>
                <w:szCs w:val="20"/>
                <w:lang w:eastAsia="en-AU"/>
              </w:rPr>
              <w:t>Subject/Duties</w:t>
            </w:r>
            <w:r w:rsidR="005C4CD2" w:rsidRPr="000E5CD9">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7F0239C7" w:rsidR="00024BF5" w:rsidRPr="000E5CD9" w:rsidRDefault="00127445"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 xml:space="preserve">Project </w:t>
            </w:r>
            <w:r w:rsidR="0015412A" w:rsidRPr="000E5CD9">
              <w:rPr>
                <w:rFonts w:asciiTheme="minorHAnsi" w:eastAsia="Times New Roman" w:hAnsiTheme="minorHAnsi" w:cstheme="minorHAnsi"/>
                <w:bCs/>
                <w:color w:val="515151"/>
                <w:sz w:val="20"/>
                <w:szCs w:val="20"/>
                <w:lang w:eastAsia="en-AU"/>
              </w:rPr>
              <w:t>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3D31FAA4" w:rsidR="00024BF5" w:rsidRPr="000E5CD9" w:rsidRDefault="00F72BD1"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MO</w:t>
            </w:r>
            <w:r w:rsidR="00127445" w:rsidRPr="000E5CD9">
              <w:rPr>
                <w:rFonts w:asciiTheme="minorHAnsi" w:eastAsia="Times New Roman" w:hAnsiTheme="minorHAnsi" w:cstheme="minorHAnsi"/>
                <w:bCs/>
                <w:color w:val="515151"/>
                <w:sz w:val="20"/>
                <w:szCs w:val="20"/>
                <w:lang w:eastAsia="en-AU"/>
              </w:rPr>
              <w:t>2</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0E5CD9"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0E5CD9" w:rsidRDefault="00DE6B8F" w:rsidP="24541B91">
            <w:pPr>
              <w:spacing w:after="0" w:line="240" w:lineRule="auto"/>
              <w:rPr>
                <w:rFonts w:asciiTheme="minorHAnsi" w:hAnsiTheme="minorHAnsi" w:cstheme="minorHAnsi"/>
                <w:b/>
                <w:bCs/>
                <w:sz w:val="20"/>
                <w:szCs w:val="20"/>
              </w:rPr>
            </w:pPr>
            <w:r w:rsidRPr="000E5CD9">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0E5CD9" w:rsidRDefault="00A82B5B" w:rsidP="00CE0F85">
            <w:pPr>
              <w:spacing w:after="0" w:line="240" w:lineRule="auto"/>
              <w:rPr>
                <w:rFonts w:asciiTheme="minorHAnsi" w:hAnsiTheme="minorHAnsi" w:cstheme="minorHAnsi"/>
                <w:b/>
                <w:sz w:val="20"/>
                <w:szCs w:val="20"/>
              </w:rPr>
            </w:pPr>
            <w:r w:rsidRPr="000E5CD9">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393CF1EC" w:rsidR="00DE6B8F" w:rsidRPr="000E5CD9" w:rsidRDefault="00235584"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0E5CD9" w:rsidRDefault="00F72BD1"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0E5CD9"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22FAE4A4" w:rsidR="00DE6B8F" w:rsidRPr="000E5CD9" w:rsidRDefault="00A0607E"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Lucy Foskett</w:t>
            </w:r>
          </w:p>
        </w:tc>
      </w:tr>
      <w:tr w:rsidR="00DE6B8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AC16FF5" w:rsidR="00DE6B8F" w:rsidRPr="000E5CD9" w:rsidRDefault="00A0607E" w:rsidP="00CE0F85">
            <w:pPr>
              <w:spacing w:after="0" w:line="240" w:lineRule="auto"/>
              <w:rPr>
                <w:rFonts w:asciiTheme="minorHAnsi" w:hAnsiTheme="minorHAnsi" w:cstheme="minorHAnsi"/>
                <w:color w:val="515151"/>
                <w:sz w:val="20"/>
                <w:szCs w:val="20"/>
                <w:shd w:val="clear" w:color="auto" w:fill="FFFFFF"/>
              </w:rPr>
            </w:pPr>
            <w:r w:rsidRPr="000E5CD9">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786EAF4A" w:rsidR="00DE6B8F" w:rsidRPr="000E5CD9" w:rsidRDefault="000E5CD9" w:rsidP="00CE0F85">
            <w:pPr>
              <w:spacing w:after="0" w:line="240" w:lineRule="auto"/>
              <w:rPr>
                <w:rFonts w:asciiTheme="minorHAnsi" w:eastAsia="Times New Roman" w:hAnsiTheme="minorHAnsi" w:cstheme="minorHAnsi"/>
                <w:bCs/>
                <w:color w:val="515151"/>
                <w:sz w:val="20"/>
                <w:szCs w:val="20"/>
                <w:lang w:eastAsia="en-AU"/>
              </w:rPr>
            </w:pPr>
            <w:r w:rsidRPr="000E5CD9">
              <w:rPr>
                <w:rFonts w:asciiTheme="minorHAnsi" w:eastAsia="Times New Roman" w:hAnsiTheme="minorHAnsi" w:cstheme="minorHAnsi"/>
                <w:bCs/>
                <w:color w:val="515151"/>
                <w:sz w:val="20"/>
                <w:szCs w:val="20"/>
              </w:rPr>
              <w:t>https://www.ssms.vic.edu.au/</w:t>
            </w:r>
          </w:p>
        </w:tc>
      </w:tr>
      <w:tr w:rsidR="00DE6B8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0E5CD9" w:rsidRDefault="00DE6B8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57AB8D7F" w:rsidR="00DE6B8F" w:rsidRPr="000E5CD9" w:rsidRDefault="00D868D1" w:rsidP="00CE0F85">
            <w:pPr>
              <w:spacing w:after="0" w:line="240" w:lineRule="auto"/>
              <w:rPr>
                <w:rFonts w:asciiTheme="minorHAnsi" w:hAnsiTheme="minorHAnsi" w:cstheme="minorHAnsi"/>
                <w:color w:val="515151"/>
                <w:sz w:val="20"/>
                <w:szCs w:val="20"/>
                <w:shd w:val="clear" w:color="auto" w:fill="FFFFFF"/>
              </w:rPr>
            </w:pPr>
            <w:r>
              <w:rPr>
                <w:rFonts w:asciiTheme="minorHAnsi" w:hAnsiTheme="minorHAnsi" w:cstheme="minorHAnsi"/>
                <w:color w:val="515151"/>
                <w:sz w:val="20"/>
                <w:szCs w:val="20"/>
                <w:shd w:val="clear" w:color="auto" w:fill="FFFFFF"/>
              </w:rPr>
              <w:t>13</w:t>
            </w:r>
            <w:r w:rsidR="00055FB6" w:rsidRPr="000E5CD9">
              <w:rPr>
                <w:rFonts w:asciiTheme="minorHAnsi" w:hAnsiTheme="minorHAnsi" w:cstheme="minorHAnsi"/>
                <w:color w:val="515151"/>
                <w:sz w:val="20"/>
                <w:szCs w:val="20"/>
                <w:shd w:val="clear" w:color="auto" w:fill="FFFFFF"/>
              </w:rPr>
              <w:t>/04/2025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0E5CD9" w:rsidRDefault="00063FEF" w:rsidP="00CE0F85">
            <w:pPr>
              <w:spacing w:after="0" w:line="240" w:lineRule="auto"/>
              <w:rPr>
                <w:rFonts w:asciiTheme="minorHAnsi" w:eastAsia="Times New Roman" w:hAnsiTheme="minorHAnsi" w:cstheme="minorHAnsi"/>
                <w:b/>
                <w:bCs/>
                <w:color w:val="FFFFFF"/>
                <w:sz w:val="20"/>
                <w:szCs w:val="20"/>
                <w:lang w:eastAsia="en-AU"/>
              </w:rPr>
            </w:pPr>
            <w:r w:rsidRPr="000E5CD9">
              <w:rPr>
                <w:rFonts w:asciiTheme="minorHAnsi" w:eastAsia="Times New Roman" w:hAnsiTheme="minorHAnsi" w:cstheme="minorHAnsi"/>
                <w:b/>
                <w:bCs/>
                <w:color w:val="FFFFFF"/>
                <w:sz w:val="20"/>
                <w:szCs w:val="20"/>
                <w:lang w:eastAsia="en-AU"/>
              </w:rPr>
              <w:t xml:space="preserve">Other </w:t>
            </w:r>
            <w:r w:rsidR="00B87BAF" w:rsidRPr="000E5CD9">
              <w:rPr>
                <w:rFonts w:asciiTheme="minorHAnsi" w:eastAsia="Times New Roman" w:hAnsiTheme="minorHAnsi" w:cstheme="minorHAnsi"/>
                <w:b/>
                <w:bCs/>
                <w:color w:val="FFFFFF"/>
                <w:sz w:val="20"/>
                <w:szCs w:val="20"/>
                <w:lang w:eastAsia="en-AU"/>
              </w:rPr>
              <w:t>Information</w:t>
            </w:r>
            <w:r w:rsidR="00A6100F" w:rsidRPr="000E5CD9">
              <w:rPr>
                <w:rFonts w:asciiTheme="minorHAnsi" w:eastAsia="Times New Roman" w:hAnsiTheme="minorHAnsi" w:cstheme="minorHAnsi"/>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0E5CD9" w:rsidRDefault="00A0607E" w:rsidP="00CE0F85">
            <w:pPr>
              <w:spacing w:after="0" w:line="240" w:lineRule="auto"/>
              <w:rPr>
                <w:rFonts w:asciiTheme="minorHAnsi" w:eastAsia="Times New Roman" w:hAnsiTheme="minorHAnsi" w:cstheme="minorHAnsi"/>
                <w:bCs/>
                <w:color w:val="515151"/>
                <w:sz w:val="20"/>
                <w:szCs w:val="20"/>
                <w:lang w:eastAsia="en-AU"/>
              </w:rPr>
            </w:pPr>
            <w:r w:rsidRPr="000E5CD9">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75B6EB64" w:rsidR="0015412A" w:rsidRPr="00080145" w:rsidRDefault="00FF18CD" w:rsidP="00420622">
            <w:pPr>
              <w:spacing w:before="60" w:after="60" w:line="240" w:lineRule="auto"/>
              <w:rPr>
                <w:rFonts w:asciiTheme="minorHAnsi" w:hAnsiTheme="minorHAnsi" w:cstheme="minorHAnsi"/>
                <w:noProof/>
                <w:color w:val="595959" w:themeColor="text1" w:themeTint="A6"/>
                <w:sz w:val="20"/>
                <w:szCs w:val="20"/>
              </w:rPr>
            </w:pPr>
            <w:bookmarkStart w:id="0" w:name="_Hlk192232662"/>
            <w:r w:rsidRPr="00080145">
              <w:rPr>
                <w:rFonts w:asciiTheme="minorHAnsi" w:hAnsiTheme="minorHAnsi" w:cstheme="minorHAnsi"/>
                <w:noProof/>
                <w:sz w:val="20"/>
                <w:szCs w:val="20"/>
              </w:rPr>
              <w:t xml:space="preserve">The Examinations Planning and Logistics area is responsible for managing the packing, dispatch, retrieval, and processing of </w:t>
            </w:r>
            <w:r w:rsidR="0058435C">
              <w:rPr>
                <w:rFonts w:asciiTheme="minorHAnsi" w:hAnsiTheme="minorHAnsi" w:cstheme="minorHAnsi"/>
                <w:noProof/>
                <w:sz w:val="20"/>
                <w:szCs w:val="20"/>
              </w:rPr>
              <w:t>external assessment</w:t>
            </w:r>
            <w:r w:rsidRPr="00080145">
              <w:rPr>
                <w:rFonts w:asciiTheme="minorHAnsi" w:hAnsiTheme="minorHAnsi" w:cstheme="minorHAnsi"/>
                <w:noProof/>
                <w:sz w:val="20"/>
                <w:szCs w:val="20"/>
              </w:rPr>
              <w:t xml:space="preserve"> materials across Victoria and offshore. </w:t>
            </w:r>
            <w:bookmarkEnd w:id="0"/>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486F21B3"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The Pro</w:t>
            </w:r>
            <w:r w:rsidR="00BB211F" w:rsidRPr="00080145">
              <w:rPr>
                <w:rFonts w:asciiTheme="minorHAnsi" w:hAnsiTheme="minorHAnsi" w:cstheme="minorHAnsi"/>
                <w:noProof/>
                <w:sz w:val="20"/>
                <w:szCs w:val="20"/>
              </w:rPr>
              <w:t>ject</w:t>
            </w:r>
            <w:r w:rsidR="00B334B6" w:rsidRPr="00080145">
              <w:rPr>
                <w:rFonts w:asciiTheme="minorHAnsi" w:hAnsiTheme="minorHAnsi" w:cstheme="minorHAnsi"/>
                <w:noProof/>
                <w:sz w:val="20"/>
                <w:szCs w:val="20"/>
              </w:rPr>
              <w:t xml:space="preserve"> Support</w:t>
            </w:r>
            <w:r w:rsidRPr="00080145">
              <w:rPr>
                <w:rFonts w:asciiTheme="minorHAnsi" w:hAnsiTheme="minorHAnsi" w:cstheme="minorHAnsi"/>
                <w:noProof/>
                <w:sz w:val="20"/>
                <w:szCs w:val="20"/>
              </w:rPr>
              <w:t xml:space="preserve"> Officer</w:t>
            </w:r>
            <w:r w:rsidR="00700D83">
              <w:rPr>
                <w:rFonts w:asciiTheme="minorHAnsi" w:hAnsiTheme="minorHAnsi" w:cstheme="minorHAnsi"/>
                <w:noProof/>
                <w:sz w:val="20"/>
                <w:szCs w:val="20"/>
              </w:rPr>
              <w:t xml:space="preserve"> - Processing</w:t>
            </w:r>
            <w:r w:rsidRPr="00080145">
              <w:rPr>
                <w:rFonts w:asciiTheme="minorHAnsi" w:hAnsiTheme="minorHAnsi" w:cstheme="minorHAnsi"/>
                <w:noProof/>
                <w:sz w:val="20"/>
                <w:szCs w:val="20"/>
              </w:rPr>
              <w:t xml:space="preserve"> </w:t>
            </w:r>
            <w:r w:rsidR="00B334B6" w:rsidRPr="00080145">
              <w:rPr>
                <w:rFonts w:asciiTheme="minorHAnsi" w:hAnsiTheme="minorHAnsi" w:cstheme="minorHAnsi"/>
                <w:noProof/>
                <w:sz w:val="20"/>
                <w:szCs w:val="20"/>
              </w:rPr>
              <w:t>works as part of a</w:t>
            </w:r>
            <w:r w:rsidR="0058435C">
              <w:rPr>
                <w:rFonts w:asciiTheme="minorHAnsi" w:hAnsiTheme="minorHAnsi" w:cstheme="minorHAnsi"/>
                <w:noProof/>
                <w:sz w:val="20"/>
                <w:szCs w:val="20"/>
              </w:rPr>
              <w:t>n on site</w:t>
            </w:r>
            <w:r w:rsidR="00B334B6" w:rsidRPr="00080145">
              <w:rPr>
                <w:rFonts w:asciiTheme="minorHAnsi" w:hAnsiTheme="minorHAnsi" w:cstheme="minorHAnsi"/>
                <w:noProof/>
                <w:sz w:val="20"/>
                <w:szCs w:val="20"/>
              </w:rPr>
              <w:t xml:space="preserve"> team responsible </w:t>
            </w:r>
            <w:r w:rsidR="0058435C">
              <w:rPr>
                <w:rFonts w:asciiTheme="minorHAnsi" w:hAnsiTheme="minorHAnsi" w:cstheme="minorHAnsi"/>
                <w:noProof/>
                <w:sz w:val="20"/>
                <w:szCs w:val="20"/>
              </w:rPr>
              <w:t>for the processing of VCE external assessment materials for marking.</w:t>
            </w:r>
            <w:r w:rsidR="00B334B6" w:rsidRPr="00080145">
              <w:rPr>
                <w:rFonts w:asciiTheme="minorHAnsi" w:hAnsiTheme="minorHAnsi" w:cstheme="minorHAnsi"/>
                <w:noProof/>
                <w:sz w:val="20"/>
                <w:szCs w:val="20"/>
              </w:rPr>
              <w:t xml:space="preserve"> </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3378119E"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The </w:t>
            </w:r>
            <w:r w:rsidR="001B0F21" w:rsidRPr="00080145">
              <w:rPr>
                <w:rFonts w:asciiTheme="minorHAnsi" w:hAnsiTheme="minorHAnsi" w:cstheme="minorHAnsi"/>
                <w:noProof/>
                <w:sz w:val="20"/>
                <w:szCs w:val="20"/>
              </w:rPr>
              <w:t>Project Support Officer</w:t>
            </w:r>
            <w:r w:rsidR="00700D83">
              <w:rPr>
                <w:rFonts w:asciiTheme="minorHAnsi" w:hAnsiTheme="minorHAnsi" w:cstheme="minorHAnsi"/>
                <w:noProof/>
                <w:sz w:val="20"/>
                <w:szCs w:val="20"/>
              </w:rPr>
              <w:t xml:space="preserve"> - Processing</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321C5FCD" w14:textId="5D56679D" w:rsidR="001B0F21" w:rsidRPr="00080145" w:rsidRDefault="001B0F21"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sorting and packing of </w:t>
            </w:r>
            <w:r w:rsidR="0058435C">
              <w:rPr>
                <w:rFonts w:asciiTheme="minorHAnsi" w:hAnsiTheme="minorHAnsi" w:cstheme="minorHAnsi"/>
                <w:noProof/>
                <w:sz w:val="20"/>
                <w:szCs w:val="20"/>
              </w:rPr>
              <w:t>response</w:t>
            </w:r>
            <w:r w:rsidRPr="00080145">
              <w:rPr>
                <w:rFonts w:asciiTheme="minorHAnsi" w:hAnsiTheme="minorHAnsi" w:cstheme="minorHAnsi"/>
                <w:noProof/>
                <w:sz w:val="20"/>
                <w:szCs w:val="20"/>
              </w:rPr>
              <w:t xml:space="preserve"> materials</w:t>
            </w:r>
          </w:p>
          <w:p w14:paraId="658B75AE" w14:textId="0DB28BF1" w:rsidR="000A789F" w:rsidRPr="000A789F" w:rsidRDefault="001B0F21" w:rsidP="000A789F">
            <w:pPr>
              <w:pStyle w:val="ListParagraph"/>
              <w:numPr>
                <w:ilvl w:val="0"/>
                <w:numId w:val="3"/>
              </w:numPr>
              <w:spacing w:before="60" w:after="60" w:line="240" w:lineRule="auto"/>
              <w:rPr>
                <w:rFonts w:asciiTheme="minorHAnsi" w:hAnsiTheme="minorHAnsi" w:cstheme="minorHAnsi"/>
                <w:color w:val="515151"/>
                <w:sz w:val="18"/>
                <w:szCs w:val="18"/>
              </w:rPr>
            </w:pPr>
            <w:r w:rsidRPr="00080145">
              <w:rPr>
                <w:rFonts w:asciiTheme="minorHAnsi" w:hAnsiTheme="minorHAnsi" w:cstheme="minorHAnsi"/>
                <w:noProof/>
                <w:sz w:val="20"/>
                <w:szCs w:val="20"/>
              </w:rPr>
              <w:t>receipt and reconciliation of response</w:t>
            </w:r>
            <w:r w:rsidR="0058435C">
              <w:rPr>
                <w:rFonts w:asciiTheme="minorHAnsi" w:hAnsiTheme="minorHAnsi" w:cstheme="minorHAnsi"/>
                <w:noProof/>
                <w:sz w:val="20"/>
                <w:szCs w:val="20"/>
              </w:rPr>
              <w:t xml:space="preserve"> materials</w:t>
            </w:r>
          </w:p>
          <w:p w14:paraId="79E6148A" w14:textId="335F4232" w:rsidR="000A789F" w:rsidRPr="000A789F" w:rsidRDefault="000A789F" w:rsidP="000A789F">
            <w:pPr>
              <w:pStyle w:val="ListParagraph"/>
              <w:numPr>
                <w:ilvl w:val="0"/>
                <w:numId w:val="3"/>
              </w:numPr>
              <w:spacing w:before="60" w:after="60" w:line="240" w:lineRule="auto"/>
              <w:rPr>
                <w:rFonts w:asciiTheme="minorHAnsi" w:hAnsiTheme="minorHAnsi" w:cstheme="minorHAnsi"/>
                <w:color w:val="515151"/>
                <w:sz w:val="20"/>
                <w:szCs w:val="20"/>
              </w:rPr>
            </w:pPr>
            <w:r w:rsidRPr="000A789F">
              <w:rPr>
                <w:rFonts w:asciiTheme="minorHAnsi" w:hAnsiTheme="minorHAnsi" w:cstheme="minorHAnsi"/>
                <w:sz w:val="20"/>
                <w:szCs w:val="20"/>
              </w:rPr>
              <w:t>leading a team; providing instruction, supervising tasks, resolving issues</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6DF0B910"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w:t>
            </w:r>
            <w:r w:rsidR="00420622" w:rsidRPr="00080145">
              <w:rPr>
                <w:rFonts w:asciiTheme="minorHAnsi" w:hAnsiTheme="minorHAnsi" w:cstheme="minorHAnsi"/>
                <w:sz w:val="20"/>
                <w:szCs w:val="20"/>
              </w:rPr>
              <w:t>Project Support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w:t>
            </w:r>
            <w:r w:rsidR="00700D83">
              <w:rPr>
                <w:rFonts w:asciiTheme="minorHAnsi" w:hAnsiTheme="minorHAnsi" w:cstheme="minorHAnsi"/>
                <w:sz w:val="20"/>
                <w:szCs w:val="20"/>
              </w:rPr>
              <w:t xml:space="preserve"> - Processing</w:t>
            </w:r>
            <w:r w:rsidRPr="00080145">
              <w:rPr>
                <w:rFonts w:asciiTheme="minorHAnsi" w:hAnsiTheme="minorHAnsi" w:cstheme="minorHAnsi"/>
                <w:sz w:val="20"/>
                <w:szCs w:val="20"/>
              </w:rPr>
              <w:t xml:space="preserve">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lastRenderedPageBreak/>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6F4A654A"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a collaborative team player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28E9CF6A" w14:textId="2B0DE03D" w:rsidR="0063141A" w:rsidRPr="00235584" w:rsidRDefault="0063141A" w:rsidP="00235584">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146A4B36"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r w:rsidR="00804EE4">
              <w:rPr>
                <w:rFonts w:asciiTheme="minorHAnsi" w:hAnsiTheme="minorHAnsi" w:cstheme="minorHAnsi"/>
                <w:sz w:val="20"/>
                <w:szCs w:val="20"/>
              </w:rPr>
              <w:t xml:space="preserve"> but may also work at other locations as required.</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1CFCA649"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diversity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235584" w:rsidRPr="00235584">
              <w:rPr>
                <w:rFonts w:asciiTheme="minorHAnsi" w:hAnsiTheme="minorHAnsi" w:cstheme="minorHAnsi"/>
                <w:color w:val="333333"/>
                <w:sz w:val="20"/>
                <w:szCs w:val="20"/>
              </w:rPr>
              <w:t xml:space="preserve">. </w:t>
            </w:r>
            <w:r w:rsidR="0001303D" w:rsidRPr="00235584">
              <w:rPr>
                <w:rFonts w:asciiTheme="minorHAnsi" w:hAnsiTheme="minorHAnsi" w:cstheme="minorHAnsi"/>
                <w:color w:val="333333"/>
                <w:sz w:val="20"/>
                <w:szCs w:val="20"/>
              </w:rPr>
              <w:t> </w:t>
            </w:r>
            <w:hyperlink r:id="rId13" w:history="1">
              <w:r w:rsidR="0001303D" w:rsidRPr="00235584">
                <w:rPr>
                  <w:rStyle w:val="Hyperlink"/>
                  <w:rFonts w:asciiTheme="minorHAnsi" w:hAnsiTheme="minorHAnsi" w:cstheme="minorHAnsi"/>
                  <w:color w:val="337AB7"/>
                  <w:sz w:val="20"/>
                  <w:szCs w:val="20"/>
                </w:rPr>
                <w:t>Workplace adjustment guidelines</w:t>
              </w:r>
            </w:hyperlink>
            <w:r w:rsidR="00235584">
              <w:rPr>
                <w:rStyle w:val="Hyperlink"/>
                <w:rFonts w:asciiTheme="minorHAnsi" w:hAnsiTheme="minorHAnsi" w:cstheme="minorHAnsi"/>
                <w:color w:val="337AB7"/>
                <w:sz w:val="20"/>
                <w:szCs w:val="20"/>
              </w:rPr>
              <w:t>.</w:t>
            </w:r>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459B8D68"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Pr="00080145">
              <w:rPr>
                <w:rFonts w:asciiTheme="minorHAnsi" w:eastAsia="Times New Roman" w:hAnsiTheme="minorHAnsi" w:cstheme="minorHAnsi"/>
                <w:sz w:val="20"/>
                <w:szCs w:val="20"/>
                <w:lang w:eastAsia="en-AU"/>
              </w:rPr>
              <w:t>Cooperates and works well with others in pursuit of team goals. Shares information and acknowledges others’ efforts.</w:t>
            </w:r>
            <w:r w:rsidRPr="00080145">
              <w:rPr>
                <w:rFonts w:asciiTheme="minorHAnsi" w:eastAsia="Times New Roman" w:hAnsiTheme="minorHAnsi" w:cstheme="minorHAnsi"/>
                <w:sz w:val="20"/>
                <w:szCs w:val="20"/>
                <w:lang w:eastAsia="en-AU"/>
              </w:rPr>
              <w:br/>
            </w: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5E786A12" w14:textId="7C1C4920"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77777777" w:rsidR="00080145" w:rsidRPr="00080145" w:rsidRDefault="00080145"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Problem Solving</w:t>
            </w:r>
            <w:r w:rsidRPr="00080145">
              <w:rPr>
                <w:rFonts w:asciiTheme="minorHAnsi" w:eastAsia="Times New Roman" w:hAnsiTheme="minorHAnsi" w:cstheme="minorHAnsi"/>
                <w:sz w:val="20"/>
                <w:szCs w:val="20"/>
                <w:lang w:eastAsia="en-AU"/>
              </w:rPr>
              <w:t>: Seeks resolution of problems through policy or process guidelines. Seeks guidance and uses logic to reason through problems.</w:t>
            </w:r>
          </w:p>
          <w:p w14:paraId="2014937F" w14:textId="45B2EC33"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33C3B4B9" w14:textId="462839AD"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5AB481FE"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lastRenderedPageBreak/>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080145">
              <w:rPr>
                <w:rFonts w:asciiTheme="minorHAnsi" w:hAnsiTheme="minorHAnsi" w:cstheme="minorHAnsi"/>
                <w:color w:val="auto"/>
                <w:kern w:val="0"/>
                <w:szCs w:val="20"/>
                <w:lang w:val="en-AU" w:eastAsia="en-AU"/>
              </w:rPr>
              <w:t>Working Collaboratively’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431E5815"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080145">
              <w:rPr>
                <w:rFonts w:asciiTheme="minorHAnsi" w:eastAsia="Arial" w:hAnsiTheme="minorHAnsi" w:cstheme="minorHAnsi"/>
                <w:color w:val="auto"/>
              </w:rPr>
              <w:t>Problem Solving</w:t>
            </w:r>
            <w:r w:rsidR="008427AC">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23840E9F" w:rsidR="0001303D" w:rsidRPr="00235584" w:rsidRDefault="00E429A4" w:rsidP="0023558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745A2E" w:rsidRPr="00080145">
              <w:rPr>
                <w:rFonts w:asciiTheme="minorHAnsi" w:eastAsia="Arial" w:hAnsiTheme="minorHAnsi" w:cstheme="minorHAnsi"/>
                <w:color w:val="auto"/>
              </w:rPr>
              <w:t>Project Delivery</w:t>
            </w:r>
            <w:r w:rsidR="008427AC">
              <w:rPr>
                <w:rFonts w:asciiTheme="minorHAnsi" w:eastAsia="Arial" w:hAnsiTheme="minorHAnsi" w:cstheme="minorHAnsi"/>
                <w:color w:val="auto"/>
              </w:rPr>
              <w: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3769D353" w:rsidR="0067297F" w:rsidRPr="00235584" w:rsidRDefault="00DF538A" w:rsidP="00235584">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235584">
        <w:trPr>
          <w:trHeight w:val="1455"/>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67241869"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235584">
              <w:rPr>
                <w:rFonts w:asciiTheme="minorHAnsi" w:hAnsiTheme="minorHAnsi" w:cstheme="minorHAnsi"/>
                <w:color w:val="000000"/>
                <w:sz w:val="20"/>
                <w:szCs w:val="20"/>
              </w:rPr>
              <w:br/>
            </w:r>
            <w:hyperlink r:id="rId18" w:history="1">
              <w:r w:rsidRPr="00235584">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78C754D7" w:rsidR="006D041D" w:rsidRPr="00235584"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235584">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42B7"/>
    <w:rsid w:val="00080145"/>
    <w:rsid w:val="000A15FD"/>
    <w:rsid w:val="000A2209"/>
    <w:rsid w:val="000A789F"/>
    <w:rsid w:val="000E19F3"/>
    <w:rsid w:val="000E5CD9"/>
    <w:rsid w:val="00127445"/>
    <w:rsid w:val="001359A7"/>
    <w:rsid w:val="00137ED2"/>
    <w:rsid w:val="00144BD3"/>
    <w:rsid w:val="0015412A"/>
    <w:rsid w:val="0018262B"/>
    <w:rsid w:val="001914A9"/>
    <w:rsid w:val="001A44BC"/>
    <w:rsid w:val="001B0F21"/>
    <w:rsid w:val="001E75AE"/>
    <w:rsid w:val="00200511"/>
    <w:rsid w:val="00212850"/>
    <w:rsid w:val="00222C55"/>
    <w:rsid w:val="0022663E"/>
    <w:rsid w:val="00235584"/>
    <w:rsid w:val="002745E9"/>
    <w:rsid w:val="00275C72"/>
    <w:rsid w:val="00297F6B"/>
    <w:rsid w:val="002B4A32"/>
    <w:rsid w:val="00327CC6"/>
    <w:rsid w:val="00373845"/>
    <w:rsid w:val="003B0D31"/>
    <w:rsid w:val="003B558E"/>
    <w:rsid w:val="003D1BF6"/>
    <w:rsid w:val="003D2949"/>
    <w:rsid w:val="003D44DC"/>
    <w:rsid w:val="003E751C"/>
    <w:rsid w:val="003F30A5"/>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45F5"/>
    <w:rsid w:val="00532915"/>
    <w:rsid w:val="0053507A"/>
    <w:rsid w:val="00540393"/>
    <w:rsid w:val="0054530B"/>
    <w:rsid w:val="005458C3"/>
    <w:rsid w:val="00563722"/>
    <w:rsid w:val="00576779"/>
    <w:rsid w:val="0058435C"/>
    <w:rsid w:val="0058565E"/>
    <w:rsid w:val="005916C0"/>
    <w:rsid w:val="00593276"/>
    <w:rsid w:val="0059556C"/>
    <w:rsid w:val="005C0522"/>
    <w:rsid w:val="005C4CD2"/>
    <w:rsid w:val="00601120"/>
    <w:rsid w:val="00622F26"/>
    <w:rsid w:val="00625216"/>
    <w:rsid w:val="0063141A"/>
    <w:rsid w:val="00644DAF"/>
    <w:rsid w:val="00645164"/>
    <w:rsid w:val="00645F4C"/>
    <w:rsid w:val="00655453"/>
    <w:rsid w:val="0066373D"/>
    <w:rsid w:val="00665B58"/>
    <w:rsid w:val="0067297F"/>
    <w:rsid w:val="006764B4"/>
    <w:rsid w:val="00681E64"/>
    <w:rsid w:val="00691632"/>
    <w:rsid w:val="006A09CF"/>
    <w:rsid w:val="006B541E"/>
    <w:rsid w:val="006D041D"/>
    <w:rsid w:val="006E37BE"/>
    <w:rsid w:val="00700D83"/>
    <w:rsid w:val="007046EC"/>
    <w:rsid w:val="00711093"/>
    <w:rsid w:val="00716377"/>
    <w:rsid w:val="00716422"/>
    <w:rsid w:val="00725F5B"/>
    <w:rsid w:val="00736C42"/>
    <w:rsid w:val="00745A2E"/>
    <w:rsid w:val="00765997"/>
    <w:rsid w:val="00771A8C"/>
    <w:rsid w:val="007C0FA5"/>
    <w:rsid w:val="007C23BA"/>
    <w:rsid w:val="007C2C96"/>
    <w:rsid w:val="007D3324"/>
    <w:rsid w:val="007E3EA3"/>
    <w:rsid w:val="007E58B4"/>
    <w:rsid w:val="007F1612"/>
    <w:rsid w:val="00804EE4"/>
    <w:rsid w:val="00832A05"/>
    <w:rsid w:val="008427AC"/>
    <w:rsid w:val="008713DD"/>
    <w:rsid w:val="00876B15"/>
    <w:rsid w:val="0089000D"/>
    <w:rsid w:val="008A45A9"/>
    <w:rsid w:val="008A50D3"/>
    <w:rsid w:val="008B0C88"/>
    <w:rsid w:val="008C7C90"/>
    <w:rsid w:val="008E7452"/>
    <w:rsid w:val="00903431"/>
    <w:rsid w:val="00912703"/>
    <w:rsid w:val="009516F0"/>
    <w:rsid w:val="00954737"/>
    <w:rsid w:val="00955D5F"/>
    <w:rsid w:val="009666A5"/>
    <w:rsid w:val="00976B02"/>
    <w:rsid w:val="009878C2"/>
    <w:rsid w:val="00994486"/>
    <w:rsid w:val="009B2494"/>
    <w:rsid w:val="009B5A1E"/>
    <w:rsid w:val="009C28FE"/>
    <w:rsid w:val="00A0607E"/>
    <w:rsid w:val="00A27BF2"/>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4B6"/>
    <w:rsid w:val="00B336A8"/>
    <w:rsid w:val="00B3505D"/>
    <w:rsid w:val="00B86674"/>
    <w:rsid w:val="00B87BAF"/>
    <w:rsid w:val="00BA11C8"/>
    <w:rsid w:val="00BA7109"/>
    <w:rsid w:val="00BB211F"/>
    <w:rsid w:val="00BB7BEE"/>
    <w:rsid w:val="00BC47EA"/>
    <w:rsid w:val="00BF279C"/>
    <w:rsid w:val="00C01DD2"/>
    <w:rsid w:val="00C266FA"/>
    <w:rsid w:val="00C36716"/>
    <w:rsid w:val="00C6297F"/>
    <w:rsid w:val="00C80A37"/>
    <w:rsid w:val="00C9030D"/>
    <w:rsid w:val="00CB09CD"/>
    <w:rsid w:val="00CC3887"/>
    <w:rsid w:val="00CD4C86"/>
    <w:rsid w:val="00CE0F85"/>
    <w:rsid w:val="00CE18AA"/>
    <w:rsid w:val="00CE3C4B"/>
    <w:rsid w:val="00CE6CBB"/>
    <w:rsid w:val="00D1228B"/>
    <w:rsid w:val="00D271D5"/>
    <w:rsid w:val="00D45C38"/>
    <w:rsid w:val="00D573FA"/>
    <w:rsid w:val="00D63FC3"/>
    <w:rsid w:val="00D868D1"/>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7AEC"/>
    <w:rsid w:val="00E51966"/>
    <w:rsid w:val="00E56357"/>
    <w:rsid w:val="00E73F2D"/>
    <w:rsid w:val="00EB067B"/>
    <w:rsid w:val="00EB25D4"/>
    <w:rsid w:val="00EC5A4D"/>
    <w:rsid w:val="00F2054F"/>
    <w:rsid w:val="00F22909"/>
    <w:rsid w:val="00F46814"/>
    <w:rsid w:val="00F72BD1"/>
    <w:rsid w:val="00F75DE4"/>
    <w:rsid w:val="00F807B2"/>
    <w:rsid w:val="00F96F13"/>
    <w:rsid w:val="00FA1775"/>
    <w:rsid w:val="00FA7952"/>
    <w:rsid w:val="00FC40DE"/>
    <w:rsid w:val="00FD4988"/>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583AA-79A8-4E94-9797-43DB67AE2D0C}"/>
</file>

<file path=customXml/itemProps2.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3.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07AD62E9-69F4-4ED2-9F72-03083137C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1135</Words>
  <Characters>8719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12</cp:revision>
  <cp:lastPrinted>2017-09-07T23:16:00Z</cp:lastPrinted>
  <dcterms:created xsi:type="dcterms:W3CDTF">2025-03-07T02:47:00Z</dcterms:created>
  <dcterms:modified xsi:type="dcterms:W3CDTF">2025-03-31T01:27:00Z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